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9B119E" w14:paraId="6AAB4E13" w14:textId="77777777">
        <w:trPr>
          <w:tblCellSpacing w:w="0" w:type="dxa"/>
        </w:trPr>
        <w:tc>
          <w:tcPr>
            <w:tcW w:w="0" w:type="auto"/>
            <w:vAlign w:val="center"/>
          </w:tcPr>
          <w:p w14:paraId="2C9EB65D" w14:textId="77777777" w:rsidR="009B119E" w:rsidRDefault="003F2DEB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3DCDA7F" wp14:editId="3AB70F08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5FC6DA23" w14:textId="77777777" w:rsidR="009B119E" w:rsidRDefault="003F2DEB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48DF152E" w14:textId="77777777" w:rsidR="009B119E" w:rsidRDefault="003F2DEB">
      <w:r>
        <w:rPr>
          <w:b/>
        </w:rPr>
        <w:t xml:space="preserve">Pedido de Compra Nº: </w:t>
      </w:r>
      <w:r>
        <w:t xml:space="preserve"> 000018/2024       </w:t>
      </w:r>
      <w:r>
        <w:rPr>
          <w:b/>
        </w:rPr>
        <w:t xml:space="preserve">Data Emissão: </w:t>
      </w:r>
      <w:r>
        <w:t xml:space="preserve"> 24/05/2024</w:t>
      </w:r>
    </w:p>
    <w:p w14:paraId="313C5D3A" w14:textId="77777777" w:rsidR="009B119E" w:rsidRDefault="003F2DEB">
      <w:r>
        <w:rPr>
          <w:b/>
        </w:rPr>
        <w:t xml:space="preserve">Secretaria: </w:t>
      </w:r>
      <w:r>
        <w:t xml:space="preserve"> SECRETARIA DE EDUCAÇÃO</w:t>
      </w:r>
    </w:p>
    <w:p w14:paraId="73D159E7" w14:textId="77777777" w:rsidR="009B119E" w:rsidRDefault="003F2DEB">
      <w:r>
        <w:rPr>
          <w:b/>
        </w:rPr>
        <w:t xml:space="preserve">Objeto: </w:t>
      </w:r>
      <w:r>
        <w:t xml:space="preserve"> Fornecimento e Instalação de Estrutura Metálica com cobertura em </w:t>
      </w:r>
      <w:proofErr w:type="spellStart"/>
      <w:r>
        <w:t>aluzinco</w:t>
      </w:r>
      <w:proofErr w:type="spellEnd"/>
    </w:p>
    <w:p w14:paraId="4172D8F8" w14:textId="77777777" w:rsidR="009B119E" w:rsidRDefault="003F2DEB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9B119E" w14:paraId="1F6CB060" w14:textId="77777777">
        <w:trPr>
          <w:tblCellSpacing w:w="0" w:type="dxa"/>
        </w:trPr>
        <w:tc>
          <w:tcPr>
            <w:tcW w:w="0" w:type="auto"/>
            <w:vAlign w:val="center"/>
          </w:tcPr>
          <w:p w14:paraId="6DFA8B37" w14:textId="77777777" w:rsidR="009B119E" w:rsidRDefault="003F2DEB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3FBBB71D" w14:textId="77777777" w:rsidR="009B119E" w:rsidRDefault="003F2DEB">
            <w:pPr>
              <w:keepNext/>
              <w:jc w:val="right"/>
            </w:pPr>
            <w:r>
              <w:t>Quantidade  </w:t>
            </w:r>
          </w:p>
        </w:tc>
      </w:tr>
    </w:tbl>
    <w:p w14:paraId="27B70860" w14:textId="77777777" w:rsidR="009B119E" w:rsidRDefault="009B119E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  <w:gridCol w:w="849"/>
      </w:tblGrid>
      <w:tr w:rsidR="009B119E" w14:paraId="66F120D5" w14:textId="77777777">
        <w:trPr>
          <w:tblCellSpacing w:w="0" w:type="dxa"/>
        </w:trPr>
        <w:tc>
          <w:tcPr>
            <w:tcW w:w="0" w:type="auto"/>
            <w:vAlign w:val="center"/>
          </w:tcPr>
          <w:p w14:paraId="33C918E0" w14:textId="77777777" w:rsidR="009B119E" w:rsidRDefault="003F2DEB">
            <w:pPr>
              <w:keepNext/>
            </w:pPr>
            <w:r>
              <w:t xml:space="preserve">  0000   001   UN   00008477 ESTRUTURA DE METAL </w:t>
            </w:r>
          </w:p>
        </w:tc>
        <w:tc>
          <w:tcPr>
            <w:tcW w:w="0" w:type="auto"/>
            <w:vAlign w:val="center"/>
          </w:tcPr>
          <w:p w14:paraId="44CC2696" w14:textId="77777777" w:rsidR="009B119E" w:rsidRDefault="003F2DEB">
            <w:pPr>
              <w:keepNext/>
              <w:jc w:val="right"/>
            </w:pPr>
            <w:r>
              <w:t xml:space="preserve"> 1,00 </w:t>
            </w:r>
          </w:p>
        </w:tc>
      </w:tr>
      <w:tr w:rsidR="009B119E" w14:paraId="41CE0B35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4B856B23" w14:textId="77777777" w:rsidR="009B119E" w:rsidRDefault="003F2DEB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586BFCCC" w14:textId="77777777" w:rsidR="009B119E" w:rsidRDefault="003F2DEB">
            <w:r>
              <w:rPr>
                <w:sz w:val="16"/>
              </w:rPr>
              <w:t xml:space="preserve">Estrutura </w:t>
            </w:r>
            <w:proofErr w:type="gramStart"/>
            <w:r>
              <w:rPr>
                <w:sz w:val="16"/>
              </w:rPr>
              <w:t>Metálica  com</w:t>
            </w:r>
            <w:proofErr w:type="gramEnd"/>
            <w:r>
              <w:rPr>
                <w:sz w:val="16"/>
              </w:rPr>
              <w:t xml:space="preserve"> cobertura de </w:t>
            </w:r>
            <w:proofErr w:type="spellStart"/>
            <w:r>
              <w:rPr>
                <w:sz w:val="16"/>
              </w:rPr>
              <w:t>aluzinco</w:t>
            </w:r>
            <w:proofErr w:type="spellEnd"/>
            <w:r>
              <w:rPr>
                <w:sz w:val="16"/>
              </w:rPr>
              <w:t>, executada com pilares metálicos de tubo mecânico 100/100/2.65mm, aparafusada no chão. As vigas e terças serão metálicas também, sendo viga 75/40/2.65mm e terças 75/40/2.00mm, tudo em tubo mecânico, conforme me</w:t>
            </w:r>
            <w:r>
              <w:rPr>
                <w:sz w:val="16"/>
              </w:rPr>
              <w:t xml:space="preserve">didas, seções e espessuras indicadas no projeto. A cobertura será em telhas de </w:t>
            </w:r>
            <w:proofErr w:type="spellStart"/>
            <w:r>
              <w:rPr>
                <w:sz w:val="16"/>
              </w:rPr>
              <w:t>aluzinco</w:t>
            </w:r>
            <w:proofErr w:type="spellEnd"/>
            <w:r>
              <w:rPr>
                <w:sz w:val="16"/>
              </w:rPr>
              <w:t>. A estrutura metálica será pintada com tinta esmalte. </w:t>
            </w:r>
          </w:p>
        </w:tc>
      </w:tr>
      <w:tr w:rsidR="009B119E" w14:paraId="0297EF9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1890B5B7" w14:textId="77777777" w:rsidR="009B119E" w:rsidRDefault="003F2DEB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19CE6F76" w14:textId="77777777" w:rsidR="009B119E" w:rsidRDefault="003F2DEB">
      <w:r>
        <w:t> </w:t>
      </w:r>
    </w:p>
    <w:p w14:paraId="1F96B6EC" w14:textId="0F198B5F" w:rsidR="009B119E" w:rsidRDefault="003F2DEB" w:rsidP="003F2DEB">
      <w:pPr>
        <w:ind w:left="3540" w:firstLine="708"/>
      </w:pPr>
      <w:r>
        <w:rPr>
          <w:b/>
        </w:rPr>
        <w:t xml:space="preserve">Total Avaliado: </w:t>
      </w:r>
      <w:r>
        <w:t xml:space="preserve"> _______________</w:t>
      </w:r>
    </w:p>
    <w:p w14:paraId="7AEC0EF7" w14:textId="77777777" w:rsidR="009B119E" w:rsidRDefault="003F2DEB">
      <w:r>
        <w:t> </w:t>
      </w:r>
    </w:p>
    <w:p w14:paraId="4D071716" w14:textId="77777777" w:rsidR="009B119E" w:rsidRDefault="003F2D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240D7C7D" w14:textId="77777777" w:rsidR="009B119E" w:rsidRDefault="003F2D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346D848D" w14:textId="77777777" w:rsidR="009B119E" w:rsidRDefault="003F2D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6882F774" w14:textId="77777777" w:rsidR="009B119E" w:rsidRDefault="003F2D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035BFC01" w14:textId="77777777" w:rsidR="009B119E" w:rsidRDefault="003F2D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7ADF6430" w14:textId="77777777" w:rsidR="009B119E" w:rsidRDefault="003F2DEB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67137D9F" w14:textId="77777777" w:rsidR="009B119E" w:rsidRDefault="003F2DEB">
      <w:r>
        <w:t> </w:t>
      </w:r>
    </w:p>
    <w:p w14:paraId="71C72416" w14:textId="77777777" w:rsidR="009B119E" w:rsidRDefault="003F2DEB">
      <w:r>
        <w:t> </w:t>
      </w:r>
    </w:p>
    <w:p w14:paraId="7FC04C56" w14:textId="77777777" w:rsidR="009B119E" w:rsidRDefault="003F2DEB">
      <w:pPr>
        <w:jc w:val="center"/>
      </w:pPr>
      <w:r>
        <w:t>______________________________</w:t>
      </w:r>
    </w:p>
    <w:p w14:paraId="0F3D7243" w14:textId="77777777" w:rsidR="009B119E" w:rsidRDefault="003F2DEB">
      <w:pPr>
        <w:jc w:val="center"/>
      </w:pPr>
      <w:r>
        <w:t>Responsável</w:t>
      </w:r>
    </w:p>
    <w:p w14:paraId="435520EC" w14:textId="77777777" w:rsidR="009B119E" w:rsidRDefault="003F2DEB">
      <w:r>
        <w:br/>
      </w:r>
    </w:p>
    <w:sectPr w:rsidR="009B11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119E"/>
    <w:rsid w:val="003F2DEB"/>
    <w:rsid w:val="009B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8160"/>
  <w15:docId w15:val="{FFE93186-58A4-4816-A2E7-E08D8953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2024-06-27T19:56:00Z</dcterms:created>
  <dcterms:modified xsi:type="dcterms:W3CDTF">2024-06-27T19:56:00Z</dcterms:modified>
</cp:coreProperties>
</file>